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F545B"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4AB0426E" w:rsidR="005F545B" w:rsidRPr="00EB2814" w:rsidRDefault="005F545B" w:rsidP="005F545B">
            <w:pPr>
              <w:spacing w:after="200" w:line="276" w:lineRule="auto"/>
              <w:rPr>
                <w:sz w:val="16"/>
                <w:szCs w:val="16"/>
              </w:rPr>
            </w:pPr>
            <w:r>
              <w:rPr>
                <w:rFonts w:ascii="Arial" w:hAnsi="Arial" w:cs="Arial"/>
                <w:color w:val="000000"/>
                <w:sz w:val="16"/>
                <w:szCs w:val="16"/>
              </w:rPr>
              <w:t>Data QA/QC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66F15904"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3F0CD3D"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5F545B" w:rsidRDefault="005F545B" w:rsidP="005F545B">
            <w:pPr>
              <w:spacing w:after="0"/>
              <w:rPr>
                <w:rFonts w:ascii="Calibri" w:eastAsia="Calibri" w:hAnsi="Calibri" w:cs="Calibri"/>
                <w:szCs w:val="22"/>
              </w:rPr>
            </w:pPr>
          </w:p>
        </w:tc>
      </w:tr>
      <w:tr w:rsidR="005F545B"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7FE6E62" w:rsidR="005F545B" w:rsidRPr="00EB2814" w:rsidRDefault="005F545B" w:rsidP="005F545B">
            <w:pPr>
              <w:spacing w:after="200" w:line="276" w:lineRule="auto"/>
              <w:rPr>
                <w:sz w:val="16"/>
                <w:szCs w:val="16"/>
              </w:rPr>
            </w:pPr>
            <w:r>
              <w:rPr>
                <w:rFonts w:ascii="Arial" w:hAnsi="Arial" w:cs="Arial"/>
                <w:color w:val="000000"/>
                <w:sz w:val="16"/>
                <w:szCs w:val="16"/>
              </w:rPr>
              <w:t>ETL Process creation and maintenance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6DD7B8B"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09D96A74"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5F545B" w:rsidRDefault="005F545B" w:rsidP="005F545B">
            <w:pPr>
              <w:spacing w:after="0"/>
              <w:rPr>
                <w:rFonts w:ascii="Calibri" w:eastAsia="Calibri" w:hAnsi="Calibri" w:cs="Calibri"/>
                <w:szCs w:val="22"/>
              </w:rPr>
            </w:pPr>
          </w:p>
        </w:tc>
      </w:tr>
      <w:tr w:rsidR="005F545B"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4D58747" w:rsidR="005F545B" w:rsidRPr="00EB2814" w:rsidRDefault="005F545B" w:rsidP="005F545B">
            <w:pPr>
              <w:spacing w:after="200" w:line="276" w:lineRule="auto"/>
              <w:rPr>
                <w:sz w:val="16"/>
                <w:szCs w:val="16"/>
              </w:rPr>
            </w:pPr>
            <w:r>
              <w:rPr>
                <w:rFonts w:ascii="Arial" w:hAnsi="Arial" w:cs="Arial"/>
                <w:color w:val="000000"/>
                <w:sz w:val="16"/>
                <w:szCs w:val="16"/>
              </w:rPr>
              <w:t>Direct SQL Server Database queries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EB3B644"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0F6411C4"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5F545B" w:rsidRDefault="005F545B" w:rsidP="005F545B">
            <w:pPr>
              <w:spacing w:after="0"/>
              <w:rPr>
                <w:rFonts w:ascii="Calibri" w:eastAsia="Calibri" w:hAnsi="Calibri" w:cs="Calibri"/>
                <w:szCs w:val="22"/>
              </w:rPr>
            </w:pPr>
          </w:p>
        </w:tc>
      </w:tr>
      <w:tr w:rsidR="005F545B"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D0A557D" w:rsidR="005F545B" w:rsidRPr="00EB2814" w:rsidRDefault="005F545B" w:rsidP="005F545B">
            <w:pPr>
              <w:spacing w:after="200" w:line="276" w:lineRule="auto"/>
              <w:rPr>
                <w:sz w:val="16"/>
                <w:szCs w:val="16"/>
              </w:rPr>
            </w:pPr>
            <w:r>
              <w:rPr>
                <w:rFonts w:ascii="Arial" w:hAnsi="Arial" w:cs="Arial"/>
                <w:color w:val="000000"/>
                <w:sz w:val="16"/>
                <w:szCs w:val="16"/>
              </w:rPr>
              <w:t>Progress Reporting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607E423F"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66C060AC"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5F545B" w:rsidRDefault="005F545B" w:rsidP="005F545B">
            <w:pPr>
              <w:spacing w:after="0"/>
              <w:rPr>
                <w:rFonts w:ascii="Calibri" w:eastAsia="Calibri" w:hAnsi="Calibri" w:cs="Calibri"/>
                <w:szCs w:val="22"/>
              </w:rPr>
            </w:pPr>
          </w:p>
        </w:tc>
      </w:tr>
      <w:tr w:rsidR="005F545B"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D499500" w:rsidR="005F545B" w:rsidRPr="00EB2814" w:rsidRDefault="005F545B" w:rsidP="005F545B">
            <w:pPr>
              <w:spacing w:after="200" w:line="276" w:lineRule="auto"/>
              <w:rPr>
                <w:sz w:val="16"/>
                <w:szCs w:val="16"/>
              </w:rPr>
            </w:pPr>
            <w:r>
              <w:rPr>
                <w:rFonts w:ascii="Arial" w:hAnsi="Arial" w:cs="Arial"/>
                <w:color w:val="000000"/>
                <w:sz w:val="16"/>
                <w:szCs w:val="16"/>
              </w:rPr>
              <w:t>Linear Referencing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0AE61E22"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91EBF04"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5F545B" w:rsidRDefault="005F545B" w:rsidP="005F545B">
            <w:pPr>
              <w:spacing w:after="0"/>
              <w:rPr>
                <w:rFonts w:ascii="Calibri" w:eastAsia="Calibri" w:hAnsi="Calibri" w:cs="Calibri"/>
                <w:szCs w:val="22"/>
              </w:rPr>
            </w:pPr>
          </w:p>
        </w:tc>
      </w:tr>
      <w:tr w:rsidR="005F545B"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B92CCEC" w:rsidR="005F545B" w:rsidRPr="00EB2814" w:rsidRDefault="005F545B" w:rsidP="005F545B">
            <w:pPr>
              <w:spacing w:after="200" w:line="276" w:lineRule="auto"/>
              <w:rPr>
                <w:sz w:val="16"/>
                <w:szCs w:val="16"/>
              </w:rPr>
            </w:pPr>
            <w:r>
              <w:rPr>
                <w:rFonts w:ascii="Arial" w:hAnsi="Arial" w:cs="Arial"/>
                <w:color w:val="000000"/>
                <w:sz w:val="16"/>
                <w:szCs w:val="16"/>
              </w:rPr>
              <w:t>ESRI Roads and Highways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9CC7D15" w:rsidR="005F545B" w:rsidRPr="00EB2814" w:rsidRDefault="005F545B" w:rsidP="005F54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4E77881" w:rsidR="005F545B" w:rsidRPr="00EB2814" w:rsidRDefault="005F545B" w:rsidP="005F54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5F545B" w:rsidRDefault="005F545B" w:rsidP="005F54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5F545B" w:rsidRDefault="005F545B" w:rsidP="005F545B">
            <w:pPr>
              <w:spacing w:after="0"/>
              <w:rPr>
                <w:rFonts w:ascii="Calibri" w:eastAsia="Calibri" w:hAnsi="Calibri" w:cs="Calibri"/>
                <w:szCs w:val="22"/>
              </w:rPr>
            </w:pPr>
          </w:p>
        </w:tc>
      </w:tr>
      <w:tr w:rsidR="00F44D6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7CA33BE"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02147BF"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F44D6F" w:rsidRDefault="00F44D6F" w:rsidP="00F44D6F">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DB17" w14:textId="77777777" w:rsidR="00E849B5" w:rsidRDefault="00E849B5">
      <w:pPr>
        <w:spacing w:before="0" w:after="0"/>
      </w:pPr>
      <w:r>
        <w:separator/>
      </w:r>
    </w:p>
  </w:endnote>
  <w:endnote w:type="continuationSeparator" w:id="0">
    <w:p w14:paraId="2D68B125" w14:textId="77777777" w:rsidR="00E849B5" w:rsidRDefault="00E849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30CA" w14:textId="77777777" w:rsidR="00E849B5" w:rsidRDefault="00E849B5">
      <w:pPr>
        <w:spacing w:before="0" w:after="0"/>
      </w:pPr>
      <w:r>
        <w:separator/>
      </w:r>
    </w:p>
  </w:footnote>
  <w:footnote w:type="continuationSeparator" w:id="0">
    <w:p w14:paraId="38865DEC" w14:textId="77777777" w:rsidR="00E849B5" w:rsidRDefault="00E849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41148E"/>
    <w:rsid w:val="00584EE2"/>
    <w:rsid w:val="005C7E13"/>
    <w:rsid w:val="005F545B"/>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849B5"/>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2026-04-17T14:48:00Z</dcterms:created>
  <dcterms:modified xsi:type="dcterms:W3CDTF">2026-04-17T14:48:00Z</dcterms:modified>
</cp:coreProperties>
</file>